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B4" w:rsidRPr="00A94DEF" w:rsidRDefault="00A94DEF">
      <w:pPr>
        <w:rPr>
          <w:sz w:val="24"/>
          <w:szCs w:val="24"/>
        </w:rPr>
      </w:pPr>
      <w:r w:rsidRPr="00A94DEF">
        <w:rPr>
          <w:sz w:val="24"/>
          <w:szCs w:val="24"/>
        </w:rPr>
        <w:t xml:space="preserve">"Nafed will commence the sale of </w:t>
      </w:r>
      <w:proofErr w:type="spellStart"/>
      <w:r w:rsidRPr="00A94DEF">
        <w:rPr>
          <w:sz w:val="24"/>
          <w:szCs w:val="24"/>
        </w:rPr>
        <w:t>Moong</w:t>
      </w:r>
      <w:proofErr w:type="spellEnd"/>
      <w:r w:rsidRPr="00A94DEF">
        <w:rPr>
          <w:sz w:val="24"/>
          <w:szCs w:val="24"/>
        </w:rPr>
        <w:t xml:space="preserve"> procured under PSS during Summer-21 in the State of Madhya Pradesh from 24.07.2023, details of quantity and location can be viewed at Tender on the site".</w:t>
      </w:r>
    </w:p>
    <w:sectPr w:rsidR="002E06B4" w:rsidRPr="00A94DEF" w:rsidSect="00B50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94DEF"/>
    <w:rsid w:val="006F5766"/>
    <w:rsid w:val="00A94DEF"/>
    <w:rsid w:val="00B50DBA"/>
    <w:rsid w:val="00C7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DBA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SHARAT</dc:creator>
  <cp:lastModifiedBy>SHARAT</cp:lastModifiedBy>
  <cp:revision>1</cp:revision>
  <dcterms:created xsi:type="dcterms:W3CDTF">2023-07-25T12:00:00Z</dcterms:created>
  <dcterms:modified xsi:type="dcterms:W3CDTF">2023-07-25T12:00:00Z</dcterms:modified>
</cp:coreProperties>
</file>